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00A" w:rsidRPr="0035713E" w:rsidRDefault="004F300A" w:rsidP="0035713E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Список лиц, назначенных в 202</w:t>
      </w:r>
      <w:r w:rsidR="00C14F27">
        <w:rPr>
          <w:shd w:val="clear" w:color="auto" w:fill="FFFFFF"/>
        </w:rPr>
        <w:t>3</w:t>
      </w:r>
      <w:r w:rsidRPr="0035713E">
        <w:rPr>
          <w:shd w:val="clear" w:color="auto" w:fill="FFFFFF"/>
        </w:rPr>
        <w:t xml:space="preserve"> году на должности государственной гражданской службы в Департаменте финансов Томской области из кадрового резерва</w:t>
      </w:r>
    </w:p>
    <w:tbl>
      <w:tblPr>
        <w:tblpPr w:leftFromText="180" w:rightFromText="180" w:vertAnchor="page" w:horzAnchor="margin" w:tblpY="2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720"/>
        <w:gridCol w:w="1843"/>
        <w:gridCol w:w="4252"/>
      </w:tblGrid>
      <w:tr w:rsidR="004F300A" w:rsidRPr="00FA0142" w:rsidTr="00FA0142">
        <w:tc>
          <w:tcPr>
            <w:tcW w:w="675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№ п/п</w:t>
            </w:r>
          </w:p>
        </w:tc>
        <w:tc>
          <w:tcPr>
            <w:tcW w:w="3720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</w:rPr>
            </w:pPr>
            <w:r w:rsidRPr="00FA0142">
              <w:rPr>
                <w:b/>
                <w:shd w:val="clear" w:color="auto" w:fill="FFFFFF"/>
              </w:rPr>
              <w:t>Ф.И.О.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Дата назначения на должность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Должность государственной гражданской службы Томской области на момент назначения из кадрового резерва</w:t>
            </w:r>
          </w:p>
        </w:tc>
      </w:tr>
      <w:tr w:rsidR="005F1176" w:rsidRPr="00FA0142" w:rsidTr="00FA0142">
        <w:tc>
          <w:tcPr>
            <w:tcW w:w="675" w:type="dxa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3720" w:type="dxa"/>
            <w:vAlign w:val="center"/>
          </w:tcPr>
          <w:p w:rsidR="005F1176" w:rsidRPr="00FA0142" w:rsidRDefault="00C14F27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Гаврилюк Вероника Александровна</w:t>
            </w:r>
          </w:p>
        </w:tc>
        <w:tc>
          <w:tcPr>
            <w:tcW w:w="1843" w:type="dxa"/>
            <w:vAlign w:val="center"/>
          </w:tcPr>
          <w:p w:rsidR="005F1176" w:rsidRPr="00FA0142" w:rsidRDefault="00C14F27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09.01.2023</w:t>
            </w:r>
          </w:p>
        </w:tc>
        <w:tc>
          <w:tcPr>
            <w:tcW w:w="4252" w:type="dxa"/>
          </w:tcPr>
          <w:p w:rsidR="005F1176" w:rsidRPr="00FA0142" w:rsidRDefault="00C14F27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Заместитель председателя бюджетного комитета</w:t>
            </w:r>
          </w:p>
        </w:tc>
      </w:tr>
      <w:tr w:rsidR="00297FCF" w:rsidRPr="00FA0142" w:rsidTr="00FA0142">
        <w:tc>
          <w:tcPr>
            <w:tcW w:w="675" w:type="dxa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3720" w:type="dxa"/>
            <w:vAlign w:val="center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Болтовская Оксана Валериевна</w:t>
            </w:r>
          </w:p>
        </w:tc>
        <w:tc>
          <w:tcPr>
            <w:tcW w:w="1843" w:type="dxa"/>
            <w:vAlign w:val="center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09.01.2023</w:t>
            </w:r>
          </w:p>
        </w:tc>
        <w:tc>
          <w:tcPr>
            <w:tcW w:w="4252" w:type="dxa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Председатель комитета государственного долга</w:t>
            </w:r>
          </w:p>
        </w:tc>
      </w:tr>
      <w:tr w:rsidR="00297FCF" w:rsidRPr="00FA0142" w:rsidTr="00FA0142">
        <w:tc>
          <w:tcPr>
            <w:tcW w:w="675" w:type="dxa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3720" w:type="dxa"/>
            <w:vAlign w:val="center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Зелендинова Елена Валерьевна</w:t>
            </w:r>
          </w:p>
        </w:tc>
        <w:tc>
          <w:tcPr>
            <w:tcW w:w="1843" w:type="dxa"/>
            <w:vAlign w:val="center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09.01.2023</w:t>
            </w:r>
          </w:p>
        </w:tc>
        <w:tc>
          <w:tcPr>
            <w:tcW w:w="4252" w:type="dxa"/>
          </w:tcPr>
          <w:p w:rsidR="00297FCF" w:rsidRDefault="00297FC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комитета финансирования государственного аппарата и иных органов</w:t>
            </w:r>
          </w:p>
        </w:tc>
      </w:tr>
      <w:tr w:rsidR="004A0FAF" w:rsidRPr="00FA0142" w:rsidTr="00FA0142">
        <w:tc>
          <w:tcPr>
            <w:tcW w:w="675" w:type="dxa"/>
          </w:tcPr>
          <w:p w:rsidR="004A0FAF" w:rsidRDefault="004A0FA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</w:t>
            </w:r>
          </w:p>
        </w:tc>
        <w:tc>
          <w:tcPr>
            <w:tcW w:w="3720" w:type="dxa"/>
            <w:vAlign w:val="center"/>
          </w:tcPr>
          <w:p w:rsidR="004A0FAF" w:rsidRDefault="004A0FAF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Шабанова Елена Викторовна</w:t>
            </w:r>
          </w:p>
        </w:tc>
        <w:tc>
          <w:tcPr>
            <w:tcW w:w="1843" w:type="dxa"/>
            <w:vAlign w:val="center"/>
          </w:tcPr>
          <w:p w:rsidR="004A0FAF" w:rsidRDefault="004A0FA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27.02.2023</w:t>
            </w:r>
          </w:p>
        </w:tc>
        <w:tc>
          <w:tcPr>
            <w:tcW w:w="4252" w:type="dxa"/>
          </w:tcPr>
          <w:p w:rsidR="004A0FAF" w:rsidRDefault="004A0FA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Заместитель председателя комитета финансирования производственной сферы</w:t>
            </w:r>
          </w:p>
        </w:tc>
      </w:tr>
      <w:tr w:rsidR="00AF1EEF" w:rsidRPr="00FA0142" w:rsidTr="00FA0142">
        <w:tc>
          <w:tcPr>
            <w:tcW w:w="675" w:type="dxa"/>
          </w:tcPr>
          <w:p w:rsidR="00AF1EEF" w:rsidRDefault="00AF1EE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</w:t>
            </w:r>
          </w:p>
        </w:tc>
        <w:tc>
          <w:tcPr>
            <w:tcW w:w="3720" w:type="dxa"/>
            <w:vAlign w:val="center"/>
          </w:tcPr>
          <w:p w:rsidR="00AF1EEF" w:rsidRDefault="00AF1EEF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Шумилова Виктория Викторовна</w:t>
            </w:r>
          </w:p>
        </w:tc>
        <w:tc>
          <w:tcPr>
            <w:tcW w:w="1843" w:type="dxa"/>
            <w:vAlign w:val="center"/>
          </w:tcPr>
          <w:p w:rsidR="00AF1EEF" w:rsidRDefault="00AF1EE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03.04.2023</w:t>
            </w:r>
          </w:p>
        </w:tc>
        <w:tc>
          <w:tcPr>
            <w:tcW w:w="4252" w:type="dxa"/>
          </w:tcPr>
          <w:p w:rsidR="00AF1EEF" w:rsidRDefault="00AF1EE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 комитета финансирования производственной сферы</w:t>
            </w:r>
          </w:p>
        </w:tc>
      </w:tr>
      <w:tr w:rsidR="00AF1EEF" w:rsidRPr="00FA0142" w:rsidTr="00FA0142">
        <w:tc>
          <w:tcPr>
            <w:tcW w:w="675" w:type="dxa"/>
          </w:tcPr>
          <w:p w:rsidR="00AF1EEF" w:rsidRDefault="00AF1EE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</w:t>
            </w:r>
          </w:p>
        </w:tc>
        <w:tc>
          <w:tcPr>
            <w:tcW w:w="3720" w:type="dxa"/>
            <w:vAlign w:val="center"/>
          </w:tcPr>
          <w:p w:rsidR="00AF1EEF" w:rsidRDefault="00AF1EEF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Незамутдинов Руслан Фаритович</w:t>
            </w:r>
          </w:p>
        </w:tc>
        <w:tc>
          <w:tcPr>
            <w:tcW w:w="1843" w:type="dxa"/>
            <w:vAlign w:val="center"/>
          </w:tcPr>
          <w:p w:rsidR="00AF1EEF" w:rsidRDefault="00AF1EE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03.04.2023</w:t>
            </w:r>
          </w:p>
        </w:tc>
        <w:tc>
          <w:tcPr>
            <w:tcW w:w="4252" w:type="dxa"/>
          </w:tcPr>
          <w:p w:rsidR="00AF1EEF" w:rsidRDefault="00AF1EE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 комитета финансирования производственной сферы</w:t>
            </w:r>
          </w:p>
        </w:tc>
      </w:tr>
      <w:tr w:rsidR="008F2729" w:rsidRPr="00FA0142" w:rsidTr="00FA0142">
        <w:tc>
          <w:tcPr>
            <w:tcW w:w="675" w:type="dxa"/>
          </w:tcPr>
          <w:p w:rsidR="008F2729" w:rsidRDefault="008F272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</w:t>
            </w:r>
          </w:p>
        </w:tc>
        <w:tc>
          <w:tcPr>
            <w:tcW w:w="3720" w:type="dxa"/>
            <w:vAlign w:val="center"/>
          </w:tcPr>
          <w:p w:rsidR="008F2729" w:rsidRDefault="008F2729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Тарасова Елена Ивановна</w:t>
            </w:r>
          </w:p>
        </w:tc>
        <w:tc>
          <w:tcPr>
            <w:tcW w:w="1843" w:type="dxa"/>
            <w:vAlign w:val="center"/>
          </w:tcPr>
          <w:p w:rsidR="008F2729" w:rsidRDefault="008F272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06.04.2023</w:t>
            </w:r>
          </w:p>
        </w:tc>
        <w:tc>
          <w:tcPr>
            <w:tcW w:w="4252" w:type="dxa"/>
          </w:tcPr>
          <w:p w:rsidR="008F2729" w:rsidRDefault="008F272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 комитета финансирования производственной сферы</w:t>
            </w:r>
          </w:p>
        </w:tc>
      </w:tr>
      <w:tr w:rsidR="00777D52" w:rsidRPr="00FA0142" w:rsidTr="00FA0142">
        <w:tc>
          <w:tcPr>
            <w:tcW w:w="675" w:type="dxa"/>
          </w:tcPr>
          <w:p w:rsidR="00777D52" w:rsidRDefault="00777D5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</w:t>
            </w:r>
          </w:p>
        </w:tc>
        <w:tc>
          <w:tcPr>
            <w:tcW w:w="3720" w:type="dxa"/>
            <w:vAlign w:val="center"/>
          </w:tcPr>
          <w:p w:rsidR="00777D52" w:rsidRDefault="00777D52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Соболева Анастасия Валериевна</w:t>
            </w:r>
          </w:p>
        </w:tc>
        <w:tc>
          <w:tcPr>
            <w:tcW w:w="1843" w:type="dxa"/>
            <w:vAlign w:val="center"/>
          </w:tcPr>
          <w:p w:rsidR="00777D52" w:rsidRDefault="00777D5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12.04.2023</w:t>
            </w:r>
          </w:p>
        </w:tc>
        <w:tc>
          <w:tcPr>
            <w:tcW w:w="4252" w:type="dxa"/>
          </w:tcPr>
          <w:p w:rsidR="00777D52" w:rsidRDefault="00777D5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 комитета информатизации</w:t>
            </w:r>
          </w:p>
        </w:tc>
      </w:tr>
      <w:tr w:rsidR="00777D52" w:rsidRPr="00FA0142" w:rsidTr="00FA0142">
        <w:tc>
          <w:tcPr>
            <w:tcW w:w="675" w:type="dxa"/>
          </w:tcPr>
          <w:p w:rsidR="00777D52" w:rsidRDefault="00777D5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9</w:t>
            </w:r>
          </w:p>
        </w:tc>
        <w:tc>
          <w:tcPr>
            <w:tcW w:w="3720" w:type="dxa"/>
            <w:vAlign w:val="center"/>
          </w:tcPr>
          <w:p w:rsidR="00777D52" w:rsidRDefault="00777D52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Большанина Юлия Сергеевна</w:t>
            </w:r>
          </w:p>
        </w:tc>
        <w:tc>
          <w:tcPr>
            <w:tcW w:w="1843" w:type="dxa"/>
            <w:vAlign w:val="center"/>
          </w:tcPr>
          <w:p w:rsidR="00777D52" w:rsidRDefault="00777D5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17.04.2023</w:t>
            </w:r>
          </w:p>
        </w:tc>
        <w:tc>
          <w:tcPr>
            <w:tcW w:w="4252" w:type="dxa"/>
          </w:tcPr>
          <w:p w:rsidR="00777D52" w:rsidRDefault="00777D5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 комитета финансирования производственной сферы</w:t>
            </w:r>
          </w:p>
        </w:tc>
      </w:tr>
      <w:tr w:rsidR="007746D3" w:rsidRPr="00FA0142" w:rsidTr="00FA0142">
        <w:tc>
          <w:tcPr>
            <w:tcW w:w="675" w:type="dxa"/>
          </w:tcPr>
          <w:p w:rsidR="007746D3" w:rsidRDefault="007746D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</w:t>
            </w:r>
          </w:p>
        </w:tc>
        <w:tc>
          <w:tcPr>
            <w:tcW w:w="3720" w:type="dxa"/>
            <w:vAlign w:val="center"/>
          </w:tcPr>
          <w:p w:rsidR="007746D3" w:rsidRPr="007746D3" w:rsidRDefault="007746D3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  <w:lang w:val="en-US"/>
              </w:rPr>
              <w:t>Сизова Татьяна Викторовна</w:t>
            </w:r>
          </w:p>
        </w:tc>
        <w:tc>
          <w:tcPr>
            <w:tcW w:w="1843" w:type="dxa"/>
            <w:vAlign w:val="center"/>
          </w:tcPr>
          <w:p w:rsidR="007746D3" w:rsidRDefault="007746D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20.04.2023</w:t>
            </w:r>
          </w:p>
        </w:tc>
        <w:tc>
          <w:tcPr>
            <w:tcW w:w="4252" w:type="dxa"/>
          </w:tcPr>
          <w:p w:rsidR="007746D3" w:rsidRDefault="007746D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комитета исполнения бюджета и кассового обслуживания</w:t>
            </w:r>
          </w:p>
        </w:tc>
      </w:tr>
      <w:tr w:rsidR="003110B0" w:rsidRPr="00FA0142" w:rsidTr="00FA0142">
        <w:tc>
          <w:tcPr>
            <w:tcW w:w="675" w:type="dxa"/>
          </w:tcPr>
          <w:p w:rsidR="003110B0" w:rsidRPr="007746D3" w:rsidRDefault="007746D3" w:rsidP="005F1176">
            <w:pPr>
              <w:spacing w:after="0" w:line="240" w:lineRule="auto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11</w:t>
            </w:r>
          </w:p>
        </w:tc>
        <w:tc>
          <w:tcPr>
            <w:tcW w:w="3720" w:type="dxa"/>
            <w:vAlign w:val="center"/>
          </w:tcPr>
          <w:p w:rsidR="003110B0" w:rsidRDefault="003110B0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Вебер Диана Ивановна</w:t>
            </w:r>
          </w:p>
        </w:tc>
        <w:tc>
          <w:tcPr>
            <w:tcW w:w="1843" w:type="dxa"/>
            <w:vAlign w:val="center"/>
          </w:tcPr>
          <w:p w:rsidR="003110B0" w:rsidRDefault="003110B0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03.05.2023</w:t>
            </w:r>
          </w:p>
        </w:tc>
        <w:tc>
          <w:tcPr>
            <w:tcW w:w="4252" w:type="dxa"/>
          </w:tcPr>
          <w:p w:rsidR="003110B0" w:rsidRDefault="003110B0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 комитета финансирования производственной сферы</w:t>
            </w:r>
          </w:p>
        </w:tc>
      </w:tr>
      <w:tr w:rsidR="0028379E" w:rsidRPr="00FA0142" w:rsidTr="00FA0142">
        <w:tc>
          <w:tcPr>
            <w:tcW w:w="675" w:type="dxa"/>
          </w:tcPr>
          <w:p w:rsidR="0028379E" w:rsidRPr="0028379E" w:rsidRDefault="0028379E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</w:t>
            </w:r>
          </w:p>
        </w:tc>
        <w:tc>
          <w:tcPr>
            <w:tcW w:w="3720" w:type="dxa"/>
            <w:vAlign w:val="center"/>
          </w:tcPr>
          <w:p w:rsidR="0028379E" w:rsidRDefault="0028379E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Еловикова Лилия Равильевна</w:t>
            </w:r>
          </w:p>
        </w:tc>
        <w:tc>
          <w:tcPr>
            <w:tcW w:w="1843" w:type="dxa"/>
            <w:vAlign w:val="center"/>
          </w:tcPr>
          <w:p w:rsidR="0028379E" w:rsidRDefault="0028379E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29.05.2023</w:t>
            </w:r>
          </w:p>
        </w:tc>
        <w:tc>
          <w:tcPr>
            <w:tcW w:w="4252" w:type="dxa"/>
          </w:tcPr>
          <w:p w:rsidR="0028379E" w:rsidRDefault="0028379E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 комитета финансирования производственной сферы</w:t>
            </w:r>
          </w:p>
        </w:tc>
      </w:tr>
      <w:tr w:rsidR="00247393" w:rsidRPr="00FA0142" w:rsidTr="00FA0142">
        <w:tc>
          <w:tcPr>
            <w:tcW w:w="675" w:type="dxa"/>
          </w:tcPr>
          <w:p w:rsidR="00247393" w:rsidRDefault="0024739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</w:t>
            </w:r>
          </w:p>
        </w:tc>
        <w:tc>
          <w:tcPr>
            <w:tcW w:w="3720" w:type="dxa"/>
            <w:vAlign w:val="center"/>
          </w:tcPr>
          <w:p w:rsidR="00247393" w:rsidRDefault="00247393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Козырева Юлия Каримовна</w:t>
            </w:r>
          </w:p>
        </w:tc>
        <w:tc>
          <w:tcPr>
            <w:tcW w:w="1843" w:type="dxa"/>
            <w:vAlign w:val="center"/>
          </w:tcPr>
          <w:p w:rsidR="00247393" w:rsidRDefault="0024739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28.06.2023</w:t>
            </w:r>
          </w:p>
        </w:tc>
        <w:tc>
          <w:tcPr>
            <w:tcW w:w="4252" w:type="dxa"/>
          </w:tcPr>
          <w:p w:rsidR="00247393" w:rsidRDefault="0024739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 комитета методологии и бюджетной политики</w:t>
            </w:r>
          </w:p>
        </w:tc>
      </w:tr>
      <w:tr w:rsidR="00543855" w:rsidRPr="00FA0142" w:rsidTr="00FA0142">
        <w:tc>
          <w:tcPr>
            <w:tcW w:w="675" w:type="dxa"/>
          </w:tcPr>
          <w:p w:rsidR="00543855" w:rsidRDefault="00543855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14</w:t>
            </w:r>
          </w:p>
        </w:tc>
        <w:tc>
          <w:tcPr>
            <w:tcW w:w="3720" w:type="dxa"/>
            <w:vAlign w:val="center"/>
          </w:tcPr>
          <w:p w:rsidR="00543855" w:rsidRDefault="00543855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Тимченко Елена Игоревна</w:t>
            </w:r>
          </w:p>
        </w:tc>
        <w:tc>
          <w:tcPr>
            <w:tcW w:w="1843" w:type="dxa"/>
            <w:vAlign w:val="center"/>
          </w:tcPr>
          <w:p w:rsidR="00543855" w:rsidRDefault="00543855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04.09.2023</w:t>
            </w:r>
          </w:p>
        </w:tc>
        <w:tc>
          <w:tcPr>
            <w:tcW w:w="4252" w:type="dxa"/>
          </w:tcPr>
          <w:p w:rsidR="00543855" w:rsidRDefault="00543855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Главный специалист-экономист  </w:t>
            </w:r>
            <w:r>
              <w:rPr>
                <w:shd w:val="clear" w:color="auto" w:fill="FFFFFF"/>
              </w:rPr>
              <w:lastRenderedPageBreak/>
              <w:t xml:space="preserve">комитета исполнения бюджета и кассового обслуживания  </w:t>
            </w:r>
          </w:p>
        </w:tc>
      </w:tr>
      <w:tr w:rsidR="006E0723" w:rsidRPr="00FA0142" w:rsidTr="00FA0142">
        <w:tc>
          <w:tcPr>
            <w:tcW w:w="675" w:type="dxa"/>
          </w:tcPr>
          <w:p w:rsidR="006E0723" w:rsidRDefault="006E072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15</w:t>
            </w:r>
          </w:p>
        </w:tc>
        <w:tc>
          <w:tcPr>
            <w:tcW w:w="3720" w:type="dxa"/>
            <w:vAlign w:val="center"/>
          </w:tcPr>
          <w:p w:rsidR="006E0723" w:rsidRDefault="006E0723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Лесняк Анна Игоревна</w:t>
            </w:r>
          </w:p>
        </w:tc>
        <w:tc>
          <w:tcPr>
            <w:tcW w:w="1843" w:type="dxa"/>
            <w:vAlign w:val="center"/>
          </w:tcPr>
          <w:p w:rsidR="006E0723" w:rsidRDefault="006E072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01.11.2023</w:t>
            </w:r>
          </w:p>
        </w:tc>
        <w:tc>
          <w:tcPr>
            <w:tcW w:w="4252" w:type="dxa"/>
          </w:tcPr>
          <w:p w:rsidR="006E0723" w:rsidRDefault="006E072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Заместитель председателя комитета финансирования государственного аппарата и иных органов</w:t>
            </w:r>
          </w:p>
        </w:tc>
      </w:tr>
      <w:tr w:rsidR="006E0723" w:rsidRPr="00FA0142" w:rsidTr="00FA0142">
        <w:tc>
          <w:tcPr>
            <w:tcW w:w="675" w:type="dxa"/>
          </w:tcPr>
          <w:p w:rsidR="006E0723" w:rsidRDefault="006E072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16</w:t>
            </w:r>
          </w:p>
        </w:tc>
        <w:tc>
          <w:tcPr>
            <w:tcW w:w="3720" w:type="dxa"/>
            <w:vAlign w:val="center"/>
          </w:tcPr>
          <w:p w:rsidR="006E0723" w:rsidRDefault="006E0723" w:rsidP="004A0FAF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Ермакова Анна Александровна</w:t>
            </w:r>
          </w:p>
        </w:tc>
        <w:tc>
          <w:tcPr>
            <w:tcW w:w="1843" w:type="dxa"/>
            <w:vAlign w:val="center"/>
          </w:tcPr>
          <w:p w:rsidR="006E0723" w:rsidRDefault="006E072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13.11.2023</w:t>
            </w:r>
          </w:p>
        </w:tc>
        <w:tc>
          <w:tcPr>
            <w:tcW w:w="4252" w:type="dxa"/>
          </w:tcPr>
          <w:p w:rsidR="006E0723" w:rsidRDefault="006E072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 комитета информатизации</w:t>
            </w:r>
          </w:p>
        </w:tc>
      </w:tr>
    </w:tbl>
    <w:p w:rsidR="004F300A" w:rsidRDefault="004F300A" w:rsidP="0035713E">
      <w:pPr>
        <w:jc w:val="both"/>
      </w:pPr>
    </w:p>
    <w:sectPr w:rsidR="004F300A" w:rsidSect="00BC6422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422"/>
    <w:rsid w:val="00072D8C"/>
    <w:rsid w:val="00164C79"/>
    <w:rsid w:val="001A1DD6"/>
    <w:rsid w:val="002226D0"/>
    <w:rsid w:val="00247393"/>
    <w:rsid w:val="00267D07"/>
    <w:rsid w:val="0028379E"/>
    <w:rsid w:val="00297FCF"/>
    <w:rsid w:val="002F00EE"/>
    <w:rsid w:val="00302C91"/>
    <w:rsid w:val="003110B0"/>
    <w:rsid w:val="00332BD7"/>
    <w:rsid w:val="0035713E"/>
    <w:rsid w:val="004A0FAF"/>
    <w:rsid w:val="004F300A"/>
    <w:rsid w:val="005016D7"/>
    <w:rsid w:val="005140FE"/>
    <w:rsid w:val="00532F6E"/>
    <w:rsid w:val="00543855"/>
    <w:rsid w:val="0056438B"/>
    <w:rsid w:val="005A48E4"/>
    <w:rsid w:val="005B34E8"/>
    <w:rsid w:val="005F1176"/>
    <w:rsid w:val="005F5A58"/>
    <w:rsid w:val="00620A2B"/>
    <w:rsid w:val="0063501B"/>
    <w:rsid w:val="0066066F"/>
    <w:rsid w:val="006E0723"/>
    <w:rsid w:val="00737ACC"/>
    <w:rsid w:val="007618FA"/>
    <w:rsid w:val="007746D3"/>
    <w:rsid w:val="00777D52"/>
    <w:rsid w:val="007B23DE"/>
    <w:rsid w:val="007C6766"/>
    <w:rsid w:val="00826034"/>
    <w:rsid w:val="00867FA8"/>
    <w:rsid w:val="0087213D"/>
    <w:rsid w:val="008745AC"/>
    <w:rsid w:val="008B3697"/>
    <w:rsid w:val="008F2729"/>
    <w:rsid w:val="00911E5B"/>
    <w:rsid w:val="009152E8"/>
    <w:rsid w:val="00962EFF"/>
    <w:rsid w:val="00973A40"/>
    <w:rsid w:val="009A22EB"/>
    <w:rsid w:val="00A64180"/>
    <w:rsid w:val="00A84629"/>
    <w:rsid w:val="00AA4E46"/>
    <w:rsid w:val="00AA4F7E"/>
    <w:rsid w:val="00AD138F"/>
    <w:rsid w:val="00AE06CC"/>
    <w:rsid w:val="00AE5AC7"/>
    <w:rsid w:val="00AF1EEF"/>
    <w:rsid w:val="00B20755"/>
    <w:rsid w:val="00BC6422"/>
    <w:rsid w:val="00BC6EBB"/>
    <w:rsid w:val="00C14F27"/>
    <w:rsid w:val="00C337B6"/>
    <w:rsid w:val="00D069D9"/>
    <w:rsid w:val="00D70F13"/>
    <w:rsid w:val="00D8195F"/>
    <w:rsid w:val="00DE174C"/>
    <w:rsid w:val="00E2121B"/>
    <w:rsid w:val="00E22741"/>
    <w:rsid w:val="00E228C0"/>
    <w:rsid w:val="00E448D0"/>
    <w:rsid w:val="00E46AB9"/>
    <w:rsid w:val="00ED454B"/>
    <w:rsid w:val="00EE7D2F"/>
    <w:rsid w:val="00F67064"/>
    <w:rsid w:val="00F879FD"/>
    <w:rsid w:val="00F93BB2"/>
    <w:rsid w:val="00F958D4"/>
    <w:rsid w:val="00FA0142"/>
    <w:rsid w:val="00FC66D4"/>
    <w:rsid w:val="00FD302A"/>
    <w:rsid w:val="00FE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3E"/>
    <w:pPr>
      <w:spacing w:after="200" w:line="276" w:lineRule="auto"/>
      <w:jc w:val="center"/>
    </w:pPr>
    <w:rPr>
      <w:rFonts w:ascii="Times New Roman" w:hAnsi="Times New Roman"/>
      <w:sz w:val="28"/>
      <w:szCs w:val="28"/>
      <w:shd w:val="clear" w:color="auto" w:fill="F4F4F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C6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42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300</Words>
  <Characters>1712</Characters>
  <Application>Microsoft Office Word</Application>
  <DocSecurity>0</DocSecurity>
  <Lines>14</Lines>
  <Paragraphs>4</Paragraphs>
  <ScaleCrop>false</ScaleCrop>
  <Company>findep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MNA</cp:lastModifiedBy>
  <cp:revision>17</cp:revision>
  <dcterms:created xsi:type="dcterms:W3CDTF">2022-10-18T03:10:00Z</dcterms:created>
  <dcterms:modified xsi:type="dcterms:W3CDTF">2023-11-29T06:01:00Z</dcterms:modified>
</cp:coreProperties>
</file>